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三穗县202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年度“一河一考”考核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结果</w:t>
      </w:r>
    </w:p>
    <w:tbl>
      <w:tblPr>
        <w:tblStyle w:val="2"/>
        <w:tblpPr w:leftFromText="180" w:rightFromText="180" w:vertAnchor="page" w:horzAnchor="page" w:tblpX="1792" w:tblpY="2178"/>
        <w:tblOverlap w:val="never"/>
        <w:tblW w:w="841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5"/>
        <w:gridCol w:w="1115"/>
        <w:gridCol w:w="1384"/>
        <w:gridCol w:w="1066"/>
        <w:gridCol w:w="2759"/>
        <w:gridCol w:w="756"/>
        <w:gridCol w:w="76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0" w:hRule="exac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河流名称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涉及 （乡、镇、 街道）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乡级河长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得分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等次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六洞河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武笔街道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文佳宏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县委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副书记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、武笔街道党工委书记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5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滚马乡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苏俊任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滚马乡党委书记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5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文笔街道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韩景保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leftChars="0" w:right="0" w:rightChars="0" w:hanging="720" w:hangingChars="3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en-US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文笔街道党工委书记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5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38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杨天微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笔街道党工委副书记、主任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5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长吉镇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杨程涵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长吉镇党委书记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5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瓦寨镇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姜锦荣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瓦寨镇党委书记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5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桐林镇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郑兰林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桐林镇党委书记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40" w:firstLineChars="1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贵秧河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良上镇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罗相洪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良上镇党委书记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5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长吉镇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杨家尧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长吉镇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党委委员、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人大主席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坦洞河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桐林镇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田  鑫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桐林镇党委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副书记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40" w:firstLineChars="1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苗鸟河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滚马乡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叶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锐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  <w:t>滚马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乡党委副书记、乡长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40" w:firstLineChars="1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款场河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款场乡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丽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款场乡党委书记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板桐油河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款场乡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杨家显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款场乡党委副书记、乡长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7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台烈河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良上镇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罗文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良上镇人大主席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台烈镇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毛叶凡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台烈镇党委书记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武笔街道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田  军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武笔街道党工委副书记、主任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8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烧巴河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长吉镇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成庭凤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长吉镇党委副书记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统战委员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雪洞镇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曾祥瑾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雪洞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镇党委委员、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镇人大主席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9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大塘河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雪洞镇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何祖斌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雪洞镇党委书记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长吉镇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龙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志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长吉镇党委副书记、镇长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10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寨头河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台烈镇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万水清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  <w:t>台烈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镇党委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委员、政法委员、副镇长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yellow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龙脚河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款场乡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刘兆亮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款场乡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党委委员、武装部长、副乡长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12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顺洞河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瓦寨镇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周  进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right="0" w:rightChars="0" w:hanging="240" w:hanging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瓦寨镇党委委员、镇人大主席</w:t>
            </w:r>
            <w:bookmarkStart w:id="0" w:name="_GoBack"/>
            <w:bookmarkEnd w:id="0"/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良上镇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吴军军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良上镇党委委员、组织员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</w:trPr>
        <w:tc>
          <w:tcPr>
            <w:tcW w:w="5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13</w:t>
            </w:r>
          </w:p>
        </w:tc>
        <w:tc>
          <w:tcPr>
            <w:tcW w:w="11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猫龙溪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八弓镇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李保华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八弓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镇党委书记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100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1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ar"/>
              </w:rPr>
              <w:t>黄廷芳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八弓镇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党委副书记、镇长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</w:trPr>
        <w:tc>
          <w:tcPr>
            <w:tcW w:w="5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  <w:t>14</w:t>
            </w:r>
          </w:p>
        </w:tc>
        <w:tc>
          <w:tcPr>
            <w:tcW w:w="11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雪洞河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雪洞镇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欧阳琼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雪洞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镇党委副书记、镇长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</w:p>
        </w:tc>
        <w:tc>
          <w:tcPr>
            <w:tcW w:w="11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瓦寨镇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刘远水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val="en-US" w:eastAsia="zh-CN"/>
              </w:rPr>
              <w:t>瓦寨镇党委委员、组织员、宣传委员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</w:trPr>
        <w:tc>
          <w:tcPr>
            <w:tcW w:w="5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木界河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台烈镇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杨胜余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台烈镇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党委副书记、镇长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武笔街道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高  雪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武笔街道党工委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副书记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稿白河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良上镇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白胜海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良上镇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党委副书记、镇长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瓦寨镇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杨天木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瓦寨镇党委副书记、镇长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绞颇河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</w:rPr>
              <w:t>台烈镇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潘家平</w:t>
            </w:r>
          </w:p>
        </w:tc>
        <w:tc>
          <w:tcPr>
            <w:tcW w:w="2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台烈镇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TW" w:bidi="zh-TW"/>
              </w:rPr>
              <w:t>党委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委员、副镇长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en-US" w:eastAsia="zh-CN" w:bidi="zh-TW"/>
              </w:rPr>
              <w:t>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highlight w:val="none"/>
                <w:lang w:eastAsia="zh-CN"/>
              </w:rPr>
              <w:t>优秀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ZTU2M2VmMzg1NzVmODljMTc2M2YwODM5NTU0ZGYifQ=="/>
  </w:docVars>
  <w:rsids>
    <w:rsidRoot w:val="57060483"/>
    <w:rsid w:val="2BF141D0"/>
    <w:rsid w:val="320C7032"/>
    <w:rsid w:val="3AC10794"/>
    <w:rsid w:val="57060483"/>
    <w:rsid w:val="5B85647D"/>
    <w:rsid w:val="6A05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auto"/>
      <w:spacing w:after="110"/>
      <w:jc w:val="center"/>
      <w:outlineLvl w:val="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744</Words>
  <Characters>802</Characters>
  <Lines>0</Lines>
  <Paragraphs>0</Paragraphs>
  <TotalTime>5</TotalTime>
  <ScaleCrop>false</ScaleCrop>
  <LinksUpToDate>false</LinksUpToDate>
  <CharactersWithSpaces>818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2022-11-21T12:47:00Z</dcterms:created>
  <dc:creator>123</dc:creator>
  <cp:lastModifiedBy>c123</cp:lastModifiedBy>
  <cp:lastPrinted>2023-11-29T02:22:57Z</cp:lastPrinted>
  <dcterms:modified xsi:type="dcterms:W3CDTF">2023-11-29T02:28:22Z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4D77A76FA52A423B8D920D0F2DF039AA_13</vt:lpwstr>
  </property>
</Properties>
</file>