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36" w:rsidRDefault="00035A24">
      <w:pPr>
        <w:jc w:val="center"/>
        <w:rPr>
          <w:b/>
          <w:sz w:val="36"/>
        </w:rPr>
      </w:pPr>
      <w:r>
        <w:rPr>
          <w:b/>
          <w:sz w:val="36"/>
        </w:rPr>
        <w:t>遵义市高桓融资性担保有限公司</w:t>
      </w:r>
    </w:p>
    <w:p w:rsidR="00273F36" w:rsidRDefault="001B784F" w:rsidP="00035A24"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应聘人员登记表</w:t>
      </w:r>
    </w:p>
    <w:p w:rsidR="00273F36" w:rsidRDefault="001B784F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亲爱的应聘者，你好！</w:t>
      </w:r>
    </w:p>
    <w:p w:rsidR="00273F36" w:rsidRDefault="001B784F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欢迎您来</w:t>
      </w:r>
      <w:r w:rsidR="00035A24">
        <w:rPr>
          <w:rFonts w:ascii="楷体" w:eastAsia="楷体" w:hAnsi="楷体" w:hint="eastAsia"/>
          <w:sz w:val="28"/>
          <w:szCs w:val="32"/>
        </w:rPr>
        <w:t>遵义市高桓融资性担保有限公司</w:t>
      </w:r>
      <w:r>
        <w:rPr>
          <w:rFonts w:ascii="楷体" w:eastAsia="楷体" w:hAnsi="楷体" w:hint="eastAsia"/>
          <w:sz w:val="28"/>
          <w:szCs w:val="32"/>
        </w:rPr>
        <w:t>！请您认真填写本表的每一项内容。填写要求：字体工整、清晰、简明，切勿潦草、拖沓。</w:t>
      </w:r>
    </w:p>
    <w:p w:rsidR="00273F36" w:rsidRDefault="001B784F">
      <w:pPr>
        <w:spacing w:line="440" w:lineRule="exact"/>
        <w:ind w:firstLineChars="200" w:firstLine="560"/>
        <w:rPr>
          <w:rFonts w:ascii="仿宋_GB2312" w:eastAsia="仿宋_GB2312" w:hAnsi="楷体"/>
          <w:sz w:val="28"/>
          <w:szCs w:val="32"/>
          <w:u w:val="single"/>
        </w:rPr>
      </w:pPr>
      <w:r>
        <w:rPr>
          <w:rFonts w:ascii="仿宋_GB2312" w:eastAsia="仿宋_GB2312" w:hAnsi="楷体" w:hint="eastAsia"/>
          <w:sz w:val="28"/>
          <w:szCs w:val="32"/>
        </w:rPr>
        <w:t>应聘岗位：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楷体" w:hint="eastAsia"/>
          <w:sz w:val="28"/>
          <w:szCs w:val="32"/>
        </w:rPr>
        <w:t xml:space="preserve">  </w:t>
      </w:r>
      <w:r>
        <w:rPr>
          <w:rFonts w:ascii="仿宋_GB2312" w:eastAsia="仿宋_GB2312" w:hAnsi="楷体" w:hint="eastAsia"/>
          <w:sz w:val="28"/>
          <w:szCs w:val="32"/>
        </w:rPr>
        <w:t>期望薪资：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</w:t>
      </w:r>
      <w:r>
        <w:rPr>
          <w:rFonts w:ascii="仿宋_GB2312" w:eastAsia="仿宋_GB2312" w:hAnsi="楷体" w:hint="eastAsia"/>
          <w:sz w:val="28"/>
          <w:szCs w:val="32"/>
        </w:rPr>
        <w:t xml:space="preserve">  </w:t>
      </w:r>
      <w:r>
        <w:rPr>
          <w:rFonts w:ascii="仿宋_GB2312" w:eastAsia="仿宋_GB2312" w:hAnsi="楷体" w:hint="eastAsia"/>
          <w:sz w:val="28"/>
          <w:szCs w:val="32"/>
        </w:rPr>
        <w:t>报到时间：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 </w:t>
      </w:r>
    </w:p>
    <w:tbl>
      <w:tblPr>
        <w:tblStyle w:val="a9"/>
        <w:tblpPr w:leftFromText="180" w:rightFromText="180" w:vertAnchor="page" w:horzAnchor="margin" w:tblpXSpec="center" w:tblpY="4546"/>
        <w:tblW w:w="10141" w:type="dxa"/>
        <w:tblLayout w:type="fixed"/>
        <w:tblLook w:val="04A0"/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 w:rsidR="00273F36">
        <w:trPr>
          <w:trHeight w:val="486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/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513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/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/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45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  <w:rPr>
                <w:u w:val="single"/>
              </w:rPr>
            </w:pPr>
            <w:r>
              <w:t>E-mail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  <w:rPr>
                <w:u w:val="single"/>
              </w:rPr>
            </w:pPr>
          </w:p>
        </w:tc>
      </w:tr>
      <w:tr w:rsidR="00273F36">
        <w:trPr>
          <w:cantSplit/>
          <w:trHeight w:val="430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ind w:right="420"/>
              <w:jc w:val="center"/>
            </w:pPr>
            <w:hyperlink r:id="rId8" w:history="1"/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273F36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36"/>
        </w:trPr>
        <w:tc>
          <w:tcPr>
            <w:tcW w:w="1014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是否有朋友或亲属在本公司工作：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□是　部门：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姓名：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与本人关系是：</w:t>
            </w:r>
          </w:p>
        </w:tc>
      </w:tr>
      <w:tr w:rsidR="00273F36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273F36" w:rsidRDefault="001B784F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t>项目</w:t>
            </w:r>
            <w:r>
              <w:t xml:space="preserve"> </w:t>
            </w: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273F36" w:rsidRDefault="001B784F">
            <w:pPr>
              <w:ind w:left="113" w:right="113"/>
              <w:jc w:val="center"/>
            </w:pPr>
            <w:r>
              <w:rPr>
                <w:rFonts w:hint="eastAsia"/>
              </w:rPr>
              <w:t>（直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联系电话</w:t>
            </w: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 w:rsidR="00273F36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50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42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50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2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797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69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36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5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48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1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rPr>
                <w:szCs w:val="21"/>
              </w:rPr>
            </w:pPr>
          </w:p>
        </w:tc>
      </w:tr>
      <w:tr w:rsidR="00273F36">
        <w:trPr>
          <w:trHeight w:val="49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9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699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41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5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2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36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5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3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967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75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41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作</w:t>
            </w: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273F36" w:rsidRDefault="001B784F">
            <w:pPr>
              <w:spacing w:line="360" w:lineRule="auto"/>
              <w:ind w:firstLineChars="50" w:firstLine="141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工作单位（四）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359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45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38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7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94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88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273F36" w:rsidRDefault="001B784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>
              <w:rPr>
                <w:rFonts w:hint="eastAsia"/>
                <w:bCs/>
              </w:rPr>
              <w:t>□精通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□熟练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□一般</w:t>
            </w:r>
            <w:r>
              <w:rPr>
                <w:rFonts w:hint="eastAsia"/>
              </w:rPr>
              <w:t xml:space="preserve">      </w:t>
            </w:r>
          </w:p>
          <w:p w:rsidR="00273F36" w:rsidRDefault="001B784F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办公软件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□精通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□熟练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等级证书：</w:t>
            </w:r>
            <w:r>
              <w:rPr>
                <w:rFonts w:hint="eastAsia"/>
              </w:rPr>
              <w:t>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 w:rsidR="00273F36">
        <w:trPr>
          <w:trHeight w:val="1363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73F36">
        <w:trPr>
          <w:trHeight w:val="1906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 w:rsidR="00273F36" w:rsidRDefault="001B784F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 w:rsidR="00273F36" w:rsidRDefault="00273F36">
            <w:pPr>
              <w:jc w:val="center"/>
            </w:pPr>
          </w:p>
          <w:p w:rsidR="00273F36" w:rsidRDefault="001B784F">
            <w:pPr>
              <w:spacing w:line="360" w:lineRule="auto"/>
              <w:ind w:firstLineChars="650" w:firstLine="1365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273F36" w:rsidRDefault="00273F36"/>
    <w:sectPr w:rsidR="00273F36" w:rsidSect="00273F36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4F" w:rsidRDefault="001B784F" w:rsidP="00273F36">
      <w:r>
        <w:separator/>
      </w:r>
    </w:p>
  </w:endnote>
  <w:endnote w:type="continuationSeparator" w:id="0">
    <w:p w:rsidR="001B784F" w:rsidRDefault="001B784F" w:rsidP="0027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36" w:rsidRDefault="00273F3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4F" w:rsidRDefault="001B784F" w:rsidP="00273F36">
      <w:r>
        <w:separator/>
      </w:r>
    </w:p>
  </w:footnote>
  <w:footnote w:type="continuationSeparator" w:id="0">
    <w:p w:rsidR="001B784F" w:rsidRDefault="001B784F" w:rsidP="0027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24" w:rsidRDefault="00273F36" w:rsidP="00035A24">
    <w:pPr>
      <w:pStyle w:val="a5"/>
    </w:pPr>
    <w:sdt>
      <w:sdtPr>
        <w:rPr>
          <w:rFonts w:hint="eastAsia"/>
        </w:rPr>
        <w:id w:val="105772656"/>
        <w:docPartObj>
          <w:docPartGallery w:val="AutoText"/>
        </w:docPartObj>
      </w:sdtPr>
      <w:sdtContent>
        <w:r>
          <w:pict>
            <v:rect id="矩形 10" o:spid="_x0000_s4097" style="position:absolute;left:0;text-align:left;margin-left:562.95pt;margin-top:137.2pt;width:31.9pt;height:21.5pt;z-index:251661312;mso-width-percent:900;mso-position-horizontal-relative:page;mso-position-vertical-relative:page;mso-width-percent:9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" o:allowincell="f" stroked="f">
              <v:textbox style="mso-fit-shape-to-text:t" inset="0,,0">
                <w:txbxContent>
                  <w:p w:rsidR="00273F36" w:rsidRDefault="001B784F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rPr>
                        <w:lang w:val="zh-CN"/>
                      </w:rPr>
                      <w:t xml:space="preserve"> </w:t>
                    </w:r>
                    <w:r w:rsidR="00273F36">
                      <w:fldChar w:fldCharType="begin"/>
                    </w:r>
                    <w:r>
                      <w:instrText xml:space="preserve"> PAGE   \* MERGEFORMAT </w:instrText>
                    </w:r>
                    <w:r w:rsidR="00273F36">
                      <w:fldChar w:fldCharType="separate"/>
                    </w:r>
                    <w:r w:rsidR="00035A24" w:rsidRPr="00035A24">
                      <w:rPr>
                        <w:noProof/>
                        <w:lang w:val="zh-CN"/>
                      </w:rPr>
                      <w:t>3</w:t>
                    </w:r>
                    <w:r w:rsidR="00273F36"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sdtContent>
    </w:sdt>
  </w:p>
  <w:p w:rsidR="00273F36" w:rsidRDefault="00273F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0A"/>
    <w:rsid w:val="00035A24"/>
    <w:rsid w:val="000549CD"/>
    <w:rsid w:val="00097886"/>
    <w:rsid w:val="000D1384"/>
    <w:rsid w:val="000E46BE"/>
    <w:rsid w:val="0015025B"/>
    <w:rsid w:val="001B60A7"/>
    <w:rsid w:val="001B6441"/>
    <w:rsid w:val="001B784F"/>
    <w:rsid w:val="001B7CF8"/>
    <w:rsid w:val="001E694D"/>
    <w:rsid w:val="002176FC"/>
    <w:rsid w:val="00260E08"/>
    <w:rsid w:val="00273F36"/>
    <w:rsid w:val="00283DBA"/>
    <w:rsid w:val="002A0F5B"/>
    <w:rsid w:val="002C0878"/>
    <w:rsid w:val="002C4CBE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D4A62"/>
    <w:rsid w:val="00FE1F73"/>
    <w:rsid w:val="7C07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3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73F36"/>
    <w:rPr>
      <w:b/>
      <w:bCs/>
    </w:rPr>
  </w:style>
  <w:style w:type="character" w:styleId="a7">
    <w:name w:val="page number"/>
    <w:basedOn w:val="a0"/>
    <w:uiPriority w:val="99"/>
    <w:unhideWhenUsed/>
    <w:qFormat/>
    <w:rsid w:val="00273F36"/>
  </w:style>
  <w:style w:type="character" w:styleId="a8">
    <w:name w:val="Hyperlink"/>
    <w:basedOn w:val="a0"/>
    <w:uiPriority w:val="99"/>
    <w:unhideWhenUsed/>
    <w:qFormat/>
    <w:rsid w:val="00273F36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273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73F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3F36"/>
    <w:rPr>
      <w:sz w:val="18"/>
      <w:szCs w:val="18"/>
    </w:rPr>
  </w:style>
  <w:style w:type="paragraph" w:styleId="aa">
    <w:name w:val="List Paragraph"/>
    <w:basedOn w:val="a"/>
    <w:uiPriority w:val="34"/>
    <w:qFormat/>
    <w:rsid w:val="00273F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3F36"/>
    <w:rPr>
      <w:sz w:val="18"/>
      <w:szCs w:val="18"/>
    </w:rPr>
  </w:style>
  <w:style w:type="paragraph" w:customStyle="1" w:styleId="dlp">
    <w:name w:val="dlp"/>
    <w:basedOn w:val="a"/>
    <w:qFormat/>
    <w:rsid w:val="00273F3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53932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E3139-DB22-4556-A1AF-BF5EBA6F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254</Words>
  <Characters>1454</Characters>
  <Application>Microsoft Office Word</Application>
  <DocSecurity>0</DocSecurity>
  <Lines>12</Lines>
  <Paragraphs>3</Paragraphs>
  <ScaleCrop>false</ScaleCrop>
  <Company>新蒲经开区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Administrator</cp:lastModifiedBy>
  <cp:revision>9</cp:revision>
  <cp:lastPrinted>2018-07-16T02:10:00Z</cp:lastPrinted>
  <dcterms:created xsi:type="dcterms:W3CDTF">2017-01-16T07:57:00Z</dcterms:created>
  <dcterms:modified xsi:type="dcterms:W3CDTF">2019-05-14T01:24:00Z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